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                   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РЕШЕНИЕ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CB1C6C" w:rsidP="00F43A8E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от «17»  июня  2022</w:t>
      </w:r>
      <w:r w:rsidR="00EE5424"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 года                                                                   </w:t>
      </w:r>
      <w:r w:rsidR="00FF0E95"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</w:t>
      </w:r>
      <w:r w:rsidR="00EE5424"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№ </w:t>
      </w:r>
      <w:r w:rsidR="00FF0E95">
        <w:rPr>
          <w:rFonts w:ascii="Times New Roman" w:eastAsia="SimSun" w:hAnsi="Times New Roman"/>
          <w:sz w:val="27"/>
          <w:szCs w:val="27"/>
          <w:lang w:eastAsia="zh-CN"/>
        </w:rPr>
        <w:t>116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«О внесении изменений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/>
          <w:bCs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EE5424" w:rsidRPr="00F04522" w:rsidRDefault="00EE5424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EE5424" w:rsidRPr="00F04522" w:rsidRDefault="00EE5424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        Руководствуясь пунктом 1 части 10 статьи 35 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ст. 27 Устава сельского поселения « </w:t>
      </w:r>
      <w:proofErr w:type="spellStart"/>
      <w:r w:rsidRPr="00CB1C6C"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», Совет сельского поселения « </w:t>
      </w:r>
      <w:proofErr w:type="spellStart"/>
      <w:r w:rsidRPr="00CB1C6C"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» </w:t>
      </w: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CB1C6C">
        <w:rPr>
          <w:rFonts w:ascii="Times New Roman" w:eastAsia="SimSun" w:hAnsi="Times New Roman"/>
          <w:sz w:val="27"/>
          <w:szCs w:val="27"/>
          <w:lang w:eastAsia="zh-CN"/>
        </w:rPr>
        <w:t>РЕШИЛ:</w:t>
      </w: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B1C6C" w:rsidRPr="00CB1C6C" w:rsidRDefault="00CB1C6C" w:rsidP="00FF0E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Внести изменения и дополнения в Устав сельского поселения </w:t>
      </w: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« </w:t>
      </w:r>
      <w:proofErr w:type="spellStart"/>
      <w:r w:rsidRPr="00CB1C6C"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CB1C6C">
        <w:rPr>
          <w:rFonts w:ascii="Times New Roman" w:eastAsia="SimSun" w:hAnsi="Times New Roman"/>
          <w:sz w:val="27"/>
          <w:szCs w:val="27"/>
          <w:lang w:eastAsia="zh-CN"/>
        </w:rPr>
        <w:t>» следующего содержания:</w:t>
      </w: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B1C6C" w:rsidRPr="00CB1C6C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CB1C6C">
        <w:rPr>
          <w:rFonts w:ascii="Times New Roman" w:eastAsia="SimSun" w:hAnsi="Times New Roman"/>
          <w:sz w:val="27"/>
          <w:szCs w:val="27"/>
          <w:lang w:eastAsia="zh-CN"/>
        </w:rPr>
        <w:t>1)</w:t>
      </w:r>
      <w:r w:rsidRPr="00CB1C6C">
        <w:rPr>
          <w:rFonts w:ascii="Times New Roman" w:eastAsia="SimSun" w:hAnsi="Times New Roman"/>
          <w:sz w:val="27"/>
          <w:szCs w:val="27"/>
          <w:lang w:eastAsia="zh-CN"/>
        </w:rPr>
        <w:tab/>
        <w:t>Статью 12 дополнить частью 3 следующего содержания:</w:t>
      </w:r>
    </w:p>
    <w:p w:rsidR="00EE5424" w:rsidRPr="00F04522" w:rsidRDefault="00CB1C6C" w:rsidP="00CB1C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1C6C">
        <w:rPr>
          <w:rFonts w:ascii="Times New Roman" w:eastAsia="SimSun" w:hAnsi="Times New Roman"/>
          <w:sz w:val="27"/>
          <w:szCs w:val="27"/>
          <w:lang w:eastAsia="zh-CN"/>
        </w:rPr>
        <w:t>«3. В соответствии с частью 9 статьи 1 Федерального закона от 31.07.2020 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</w:t>
      </w:r>
      <w:r w:rsidR="00406A5A">
        <w:rPr>
          <w:rFonts w:ascii="Times New Roman" w:eastAsia="SimSun" w:hAnsi="Times New Roman"/>
          <w:sz w:val="27"/>
          <w:szCs w:val="27"/>
          <w:lang w:eastAsia="zh-CN"/>
        </w:rPr>
        <w:t>кого поседения «</w:t>
      </w:r>
      <w:proofErr w:type="spellStart"/>
      <w:r w:rsidRPr="00CB1C6C"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CB1C6C">
        <w:rPr>
          <w:rFonts w:ascii="Times New Roman" w:eastAsia="SimSun" w:hAnsi="Times New Roman"/>
          <w:sz w:val="27"/>
          <w:szCs w:val="27"/>
          <w:lang w:eastAsia="zh-CN"/>
        </w:rPr>
        <w:t xml:space="preserve">» объектов соответствующего вида контроля».  </w:t>
      </w:r>
      <w:bookmarkStart w:id="0" w:name="_GoBack"/>
      <w:bookmarkEnd w:id="0"/>
    </w:p>
    <w:p w:rsidR="00EE5424" w:rsidRPr="00F04522" w:rsidRDefault="00EE542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/>
          <w:sz w:val="27"/>
          <w:szCs w:val="27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</w:t>
      </w:r>
      <w:r>
        <w:rPr>
          <w:rFonts w:ascii="Times New Roman" w:eastAsia="SimSun" w:hAnsi="Times New Roman"/>
          <w:sz w:val="27"/>
          <w:szCs w:val="27"/>
          <w:lang w:eastAsia="zh-CN"/>
        </w:rPr>
        <w:t>го поселения «</w:t>
      </w:r>
      <w:proofErr w:type="spellStart"/>
      <w:r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/>
          <w:sz w:val="27"/>
          <w:szCs w:val="27"/>
          <w:lang w:eastAsia="zh-CN"/>
        </w:rPr>
        <w:t>».</w:t>
      </w:r>
    </w:p>
    <w:p w:rsidR="00EE5424" w:rsidRPr="00F04522" w:rsidRDefault="00EE5424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FF0E95" w:rsidRDefault="00FF0E95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Глава сельского поселения </w:t>
      </w: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7"/>
          <w:szCs w:val="27"/>
          <w:lang w:eastAsia="zh-CN"/>
        </w:rPr>
        <w:t>Красновеликанское</w:t>
      </w:r>
      <w:proofErr w:type="spellEnd"/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»                                                                 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/>
          <w:sz w:val="27"/>
          <w:szCs w:val="27"/>
          <w:lang w:eastAsia="zh-CN"/>
        </w:rPr>
        <w:t>Марельтуев</w:t>
      </w:r>
      <w:proofErr w:type="spellEnd"/>
      <w:r w:rsidRPr="00F04522">
        <w:rPr>
          <w:rFonts w:ascii="Times New Roman" w:eastAsia="SimSun" w:hAnsi="Times New Roman"/>
          <w:sz w:val="27"/>
          <w:szCs w:val="27"/>
          <w:lang w:eastAsia="zh-CN"/>
        </w:rPr>
        <w:t xml:space="preserve">                                               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</w:p>
    <w:p w:rsidR="00EE5424" w:rsidRPr="00F04522" w:rsidRDefault="00EE5424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EE5424" w:rsidRPr="00F04522" w:rsidRDefault="00EE5424" w:rsidP="00F43A8E">
      <w:pPr>
        <w:spacing w:after="0" w:line="240" w:lineRule="auto"/>
        <w:jc w:val="both"/>
        <w:rPr>
          <w:sz w:val="27"/>
          <w:szCs w:val="27"/>
        </w:rPr>
      </w:pPr>
    </w:p>
    <w:sectPr w:rsidR="00EE5424" w:rsidRPr="00F04522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12" w:rsidRDefault="00E13112">
      <w:pPr>
        <w:spacing w:after="0" w:line="240" w:lineRule="auto"/>
      </w:pPr>
      <w:r>
        <w:separator/>
      </w:r>
    </w:p>
  </w:endnote>
  <w:endnote w:type="continuationSeparator" w:id="0">
    <w:p w:rsidR="00E13112" w:rsidRDefault="00E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4" w:rsidRDefault="00EE542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424" w:rsidRDefault="00EE542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4" w:rsidRDefault="00EE542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12" w:rsidRDefault="00E13112">
      <w:pPr>
        <w:spacing w:after="0" w:line="240" w:lineRule="auto"/>
      </w:pPr>
      <w:r>
        <w:separator/>
      </w:r>
    </w:p>
  </w:footnote>
  <w:footnote w:type="continuationSeparator" w:id="0">
    <w:p w:rsidR="00E13112" w:rsidRDefault="00E1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4" w:rsidRDefault="00EE5424">
    <w:pPr>
      <w:pStyle w:val="a6"/>
      <w:jc w:val="center"/>
    </w:pPr>
  </w:p>
  <w:p w:rsidR="00EE5424" w:rsidRDefault="00EE54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966"/>
    <w:multiLevelType w:val="hybridMultilevel"/>
    <w:tmpl w:val="08D4FEB2"/>
    <w:lvl w:ilvl="0" w:tplc="1D7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E9"/>
    <w:rsid w:val="00001D03"/>
    <w:rsid w:val="000B418A"/>
    <w:rsid w:val="000F4A45"/>
    <w:rsid w:val="001A1570"/>
    <w:rsid w:val="001A6909"/>
    <w:rsid w:val="001E3D5C"/>
    <w:rsid w:val="00226BB5"/>
    <w:rsid w:val="002606B4"/>
    <w:rsid w:val="002D77F7"/>
    <w:rsid w:val="003D5B5B"/>
    <w:rsid w:val="00406A5A"/>
    <w:rsid w:val="0047200F"/>
    <w:rsid w:val="00492239"/>
    <w:rsid w:val="0052103D"/>
    <w:rsid w:val="00521B68"/>
    <w:rsid w:val="0054769C"/>
    <w:rsid w:val="005822ED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11CF3"/>
    <w:rsid w:val="00942705"/>
    <w:rsid w:val="0096733A"/>
    <w:rsid w:val="00980BF5"/>
    <w:rsid w:val="009F2D0D"/>
    <w:rsid w:val="00A05F75"/>
    <w:rsid w:val="00B100EB"/>
    <w:rsid w:val="00B161E9"/>
    <w:rsid w:val="00BB071C"/>
    <w:rsid w:val="00C20B07"/>
    <w:rsid w:val="00C82AF0"/>
    <w:rsid w:val="00CB1C6C"/>
    <w:rsid w:val="00D12809"/>
    <w:rsid w:val="00D51132"/>
    <w:rsid w:val="00DE302F"/>
    <w:rsid w:val="00E13112"/>
    <w:rsid w:val="00E62D29"/>
    <w:rsid w:val="00EE5424"/>
    <w:rsid w:val="00F04522"/>
    <w:rsid w:val="00F43A8E"/>
    <w:rsid w:val="00FF0029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8D790A"/>
    <w:pPr>
      <w:ind w:left="720"/>
      <w:contextualSpacing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33</cp:revision>
  <cp:lastPrinted>2020-04-13T00:12:00Z</cp:lastPrinted>
  <dcterms:created xsi:type="dcterms:W3CDTF">2019-05-31T00:07:00Z</dcterms:created>
  <dcterms:modified xsi:type="dcterms:W3CDTF">2022-06-20T01:07:00Z</dcterms:modified>
</cp:coreProperties>
</file>